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CC" w:rsidRPr="00207510" w:rsidRDefault="00C16CCC" w:rsidP="00C16CCC">
      <w:pPr>
        <w:ind w:left="6237"/>
        <w:rPr>
          <w:rFonts w:eastAsia="Times New Roman"/>
          <w:lang w:val="uk-UA" w:eastAsia="ru-RU"/>
        </w:rPr>
      </w:pPr>
      <w:proofErr w:type="spellStart"/>
      <w:r>
        <w:rPr>
          <w:rFonts w:eastAsia="Times New Roman"/>
          <w:lang w:eastAsia="ru-RU"/>
        </w:rPr>
        <w:t>Додаток</w:t>
      </w:r>
      <w:proofErr w:type="spellEnd"/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uk-UA" w:eastAsia="ru-RU"/>
        </w:rPr>
        <w:t>2</w:t>
      </w:r>
    </w:p>
    <w:p w:rsidR="00C16CCC" w:rsidRPr="00BA3F95" w:rsidRDefault="00C16CCC" w:rsidP="00C16CCC">
      <w:pPr>
        <w:ind w:left="623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>до рішення селищної ради</w:t>
      </w:r>
    </w:p>
    <w:p w:rsidR="00C16CCC" w:rsidRDefault="00C16CCC" w:rsidP="00C16CCC">
      <w:pPr>
        <w:ind w:left="623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 xml:space="preserve">від </w:t>
      </w:r>
      <w:r>
        <w:rPr>
          <w:rFonts w:eastAsia="Times New Roman"/>
          <w:lang w:val="uk-UA" w:eastAsia="ru-RU"/>
        </w:rPr>
        <w:t>30 листопада 2022 року</w:t>
      </w:r>
    </w:p>
    <w:p w:rsidR="00C16CCC" w:rsidRPr="002570E6" w:rsidRDefault="00C16CCC" w:rsidP="00C16CCC">
      <w:pPr>
        <w:ind w:left="623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 xml:space="preserve">№ </w:t>
      </w:r>
      <w:r>
        <w:rPr>
          <w:rFonts w:eastAsia="Times New Roman"/>
          <w:lang w:val="uk-UA" w:eastAsia="ru-RU"/>
        </w:rPr>
        <w:t>1390-21/VIII</w:t>
      </w:r>
    </w:p>
    <w:p w:rsidR="00C16CCC" w:rsidRPr="00BA3F95" w:rsidRDefault="00C16CCC" w:rsidP="00C16CCC">
      <w:pPr>
        <w:jc w:val="center"/>
        <w:rPr>
          <w:rFonts w:eastAsia="Times New Roman"/>
          <w:lang w:eastAsia="ru-RU"/>
        </w:rPr>
      </w:pPr>
    </w:p>
    <w:p w:rsidR="00C16CCC" w:rsidRPr="00BA3F95" w:rsidRDefault="00C16CCC" w:rsidP="00C16CCC">
      <w:pPr>
        <w:jc w:val="center"/>
        <w:rPr>
          <w:rFonts w:eastAsia="Times New Roman"/>
          <w:lang w:eastAsia="ru-RU"/>
        </w:rPr>
      </w:pPr>
      <w:r w:rsidRPr="00BA3F95">
        <w:rPr>
          <w:rFonts w:eastAsia="Times New Roman"/>
          <w:lang w:eastAsia="ru-RU"/>
        </w:rPr>
        <w:t>ДОДАТКОВИЙ ПЕРЕЛІК</w:t>
      </w:r>
    </w:p>
    <w:p w:rsidR="00C16CCC" w:rsidRPr="00BA3F95" w:rsidRDefault="00C16CCC" w:rsidP="00C16CCC">
      <w:pPr>
        <w:jc w:val="center"/>
        <w:rPr>
          <w:rFonts w:eastAsia="Times New Roman"/>
          <w:lang w:eastAsia="ru-RU"/>
        </w:rPr>
      </w:pPr>
      <w:proofErr w:type="spellStart"/>
      <w:proofErr w:type="gramStart"/>
      <w:r w:rsidRPr="00BA3F95">
        <w:rPr>
          <w:rFonts w:eastAsia="Times New Roman"/>
          <w:lang w:eastAsia="ru-RU"/>
        </w:rPr>
        <w:t>п</w:t>
      </w:r>
      <w:proofErr w:type="gramEnd"/>
      <w:r w:rsidRPr="00BA3F95">
        <w:rPr>
          <w:rFonts w:eastAsia="Times New Roman"/>
          <w:lang w:eastAsia="ru-RU"/>
        </w:rPr>
        <w:t>ідприємств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установ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організацій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що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надають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соціально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важливі</w:t>
      </w:r>
      <w:proofErr w:type="spellEnd"/>
      <w:r>
        <w:rPr>
          <w:rFonts w:eastAsia="Times New Roman"/>
          <w:lang w:val="uk-UA"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послуги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населенню</w:t>
      </w:r>
      <w:proofErr w:type="spellEnd"/>
    </w:p>
    <w:p w:rsidR="00C16CCC" w:rsidRPr="00F46A87" w:rsidRDefault="00C16CCC" w:rsidP="00C16CCC">
      <w:pPr>
        <w:jc w:val="center"/>
        <w:rPr>
          <w:rFonts w:eastAsia="Times New Roman"/>
          <w:lang w:val="uk-UA" w:eastAsia="ru-RU"/>
        </w:rPr>
      </w:pPr>
    </w:p>
    <w:p w:rsidR="00C16CCC" w:rsidRPr="00BA3F95" w:rsidRDefault="00C16CCC" w:rsidP="00C16CCC">
      <w:pPr>
        <w:ind w:firstLine="56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eastAsia="ru-RU"/>
        </w:rPr>
        <w:t xml:space="preserve">Для </w:t>
      </w:r>
      <w:proofErr w:type="spellStart"/>
      <w:r w:rsidRPr="00BA3F95">
        <w:rPr>
          <w:rFonts w:eastAsia="Times New Roman"/>
          <w:lang w:eastAsia="ru-RU"/>
        </w:rPr>
        <w:t>цілей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застосування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частини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другої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статті</w:t>
      </w:r>
      <w:proofErr w:type="spellEnd"/>
      <w:r w:rsidRPr="00BA3F95">
        <w:rPr>
          <w:rFonts w:eastAsia="Times New Roman"/>
          <w:lang w:eastAsia="ru-RU"/>
        </w:rPr>
        <w:t xml:space="preserve"> 18 Закону </w:t>
      </w:r>
      <w:proofErr w:type="spellStart"/>
      <w:r w:rsidRPr="00BA3F95">
        <w:rPr>
          <w:rFonts w:eastAsia="Times New Roman"/>
          <w:lang w:eastAsia="ru-RU"/>
        </w:rPr>
        <w:t>України</w:t>
      </w:r>
      <w:proofErr w:type="spellEnd"/>
      <w:r w:rsidRPr="00BA3F95">
        <w:rPr>
          <w:rFonts w:eastAsia="Times New Roman"/>
          <w:lang w:eastAsia="ru-RU"/>
        </w:rPr>
        <w:t xml:space="preserve"> “Про </w:t>
      </w:r>
      <w:proofErr w:type="spellStart"/>
      <w:r w:rsidRPr="00BA3F95">
        <w:rPr>
          <w:rFonts w:eastAsia="Times New Roman"/>
          <w:lang w:eastAsia="ru-RU"/>
        </w:rPr>
        <w:t>оренду</w:t>
      </w:r>
      <w:proofErr w:type="spellEnd"/>
      <w:r w:rsidRPr="00BA3F95">
        <w:rPr>
          <w:rFonts w:eastAsia="Times New Roman"/>
          <w:lang w:eastAsia="ru-RU"/>
        </w:rPr>
        <w:t xml:space="preserve"> державного та </w:t>
      </w:r>
      <w:proofErr w:type="spellStart"/>
      <w:r w:rsidRPr="00BA3F95">
        <w:rPr>
          <w:rFonts w:eastAsia="Times New Roman"/>
          <w:lang w:eastAsia="ru-RU"/>
        </w:rPr>
        <w:t>комунального</w:t>
      </w:r>
      <w:proofErr w:type="spellEnd"/>
      <w:r w:rsidRPr="00BA3F95">
        <w:rPr>
          <w:rFonts w:eastAsia="Times New Roman"/>
          <w:lang w:eastAsia="ru-RU"/>
        </w:rPr>
        <w:t xml:space="preserve"> майна“, </w:t>
      </w:r>
      <w:proofErr w:type="spellStart"/>
      <w:proofErr w:type="gramStart"/>
      <w:r w:rsidRPr="00BA3F95">
        <w:rPr>
          <w:rFonts w:eastAsia="Times New Roman"/>
          <w:lang w:eastAsia="ru-RU"/>
        </w:rPr>
        <w:t>п</w:t>
      </w:r>
      <w:proofErr w:type="gramEnd"/>
      <w:r w:rsidRPr="00BA3F95">
        <w:rPr>
          <w:rFonts w:eastAsia="Times New Roman"/>
          <w:lang w:eastAsia="ru-RU"/>
        </w:rPr>
        <w:t>ідприємствами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установами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організаціями</w:t>
      </w:r>
      <w:proofErr w:type="spellEnd"/>
      <w:r w:rsidRPr="00BA3F95">
        <w:rPr>
          <w:rFonts w:eastAsia="Times New Roman"/>
          <w:lang w:eastAsia="ru-RU"/>
        </w:rPr>
        <w:t xml:space="preserve">, </w:t>
      </w:r>
      <w:proofErr w:type="spellStart"/>
      <w:r w:rsidRPr="00BA3F95">
        <w:rPr>
          <w:rFonts w:eastAsia="Times New Roman"/>
          <w:lang w:eastAsia="ru-RU"/>
        </w:rPr>
        <w:t>що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надають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соціально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важливі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послуги</w:t>
      </w:r>
      <w:proofErr w:type="spellEnd"/>
      <w:r w:rsidRPr="00BA3F95">
        <w:rPr>
          <w:rFonts w:eastAsia="Times New Roman"/>
          <w:lang w:eastAsia="ru-RU"/>
        </w:rPr>
        <w:t xml:space="preserve"> </w:t>
      </w:r>
      <w:proofErr w:type="spellStart"/>
      <w:r w:rsidRPr="00BA3F95">
        <w:rPr>
          <w:rFonts w:eastAsia="Times New Roman"/>
          <w:lang w:eastAsia="ru-RU"/>
        </w:rPr>
        <w:t>населенню</w:t>
      </w:r>
      <w:proofErr w:type="spellEnd"/>
      <w:r w:rsidRPr="00BA3F95">
        <w:rPr>
          <w:rFonts w:eastAsia="Times New Roman"/>
          <w:lang w:eastAsia="ru-RU"/>
        </w:rPr>
        <w:t>, є</w:t>
      </w:r>
      <w:r w:rsidRPr="00BA3F95">
        <w:rPr>
          <w:rFonts w:eastAsia="Times New Roman"/>
          <w:lang w:val="uk-UA" w:eastAsia="ru-RU"/>
        </w:rPr>
        <w:t>:</w:t>
      </w:r>
    </w:p>
    <w:p w:rsidR="00C16CCC" w:rsidRPr="00BA3F95" w:rsidRDefault="00C16CCC" w:rsidP="00C16CCC">
      <w:pPr>
        <w:ind w:firstLine="56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 xml:space="preserve">1. Акціонерне товариство </w:t>
      </w:r>
      <w:r w:rsidR="00226505">
        <w:rPr>
          <w:rFonts w:eastAsia="Times New Roman"/>
          <w:lang w:val="uk-UA" w:eastAsia="ru-RU"/>
        </w:rPr>
        <w:t xml:space="preserve">комерційний банк </w:t>
      </w:r>
      <w:r w:rsidRPr="00BA3F95">
        <w:rPr>
          <w:rFonts w:eastAsia="Times New Roman"/>
          <w:lang w:val="uk-UA" w:eastAsia="ru-RU"/>
        </w:rPr>
        <w:t>“</w:t>
      </w:r>
      <w:r w:rsidR="00226505">
        <w:rPr>
          <w:rFonts w:eastAsia="Times New Roman"/>
          <w:lang w:val="uk-UA" w:eastAsia="ru-RU"/>
        </w:rPr>
        <w:t>Приват</w:t>
      </w:r>
      <w:r w:rsidRPr="00BA3F95">
        <w:rPr>
          <w:rFonts w:eastAsia="Times New Roman"/>
          <w:lang w:val="uk-UA" w:eastAsia="ru-RU"/>
        </w:rPr>
        <w:t>банк" (АТ</w:t>
      </w:r>
      <w:r w:rsidR="00226505">
        <w:rPr>
          <w:rFonts w:eastAsia="Times New Roman"/>
          <w:lang w:val="uk-UA" w:eastAsia="ru-RU"/>
        </w:rPr>
        <w:t xml:space="preserve"> КБ</w:t>
      </w:r>
      <w:r w:rsidRPr="00BA3F95">
        <w:rPr>
          <w:rFonts w:eastAsia="Times New Roman"/>
          <w:lang w:val="uk-UA" w:eastAsia="ru-RU"/>
        </w:rPr>
        <w:t xml:space="preserve"> "</w:t>
      </w:r>
      <w:r w:rsidR="00226505" w:rsidRPr="00226505">
        <w:rPr>
          <w:rFonts w:eastAsia="Times New Roman"/>
          <w:lang w:val="uk-UA" w:eastAsia="ru-RU"/>
        </w:rPr>
        <w:t xml:space="preserve"> </w:t>
      </w:r>
      <w:r w:rsidR="00226505">
        <w:rPr>
          <w:rFonts w:eastAsia="Times New Roman"/>
          <w:lang w:val="uk-UA" w:eastAsia="ru-RU"/>
        </w:rPr>
        <w:t>Приват</w:t>
      </w:r>
      <w:r w:rsidR="00226505" w:rsidRPr="00BA3F95">
        <w:rPr>
          <w:rFonts w:eastAsia="Times New Roman"/>
          <w:lang w:val="uk-UA" w:eastAsia="ru-RU"/>
        </w:rPr>
        <w:t>банк</w:t>
      </w:r>
      <w:r w:rsidRPr="00BA3F95">
        <w:rPr>
          <w:rFonts w:eastAsia="Times New Roman"/>
          <w:lang w:val="uk-UA" w:eastAsia="ru-RU"/>
        </w:rPr>
        <w:t>"), що є банківською установою, що надає у касах банківських установ послугу із приймання і перерахування готівкових коштів за житлово-комунальні послуги при забезпеченні можливості не сплачувати комісію за надання такої послуги.</w:t>
      </w:r>
    </w:p>
    <w:p w:rsidR="00C16CCC" w:rsidRPr="00BA3F95" w:rsidRDefault="00C16CCC" w:rsidP="00C16CCC">
      <w:pPr>
        <w:ind w:firstLine="56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>2. Акціонерне товариство "Укрпошта" (АТ "Укрпошта"), що є підприємством, що надає універсальні послуги п</w:t>
      </w:r>
      <w:r>
        <w:rPr>
          <w:rFonts w:eastAsia="Times New Roman"/>
          <w:lang w:val="uk-UA" w:eastAsia="ru-RU"/>
        </w:rPr>
        <w:t>о</w:t>
      </w:r>
      <w:r w:rsidRPr="00BA3F95">
        <w:rPr>
          <w:rFonts w:eastAsia="Times New Roman"/>
          <w:lang w:val="uk-UA" w:eastAsia="ru-RU"/>
        </w:rPr>
        <w:t>штового зв’язку у всіх населених пунктах на всій території України.</w:t>
      </w:r>
    </w:p>
    <w:p w:rsidR="00C16CCC" w:rsidRPr="00BA3F95" w:rsidRDefault="00C16CCC" w:rsidP="00C16CCC">
      <w:pPr>
        <w:ind w:firstLine="567"/>
        <w:jc w:val="both"/>
        <w:rPr>
          <w:rFonts w:eastAsia="Times New Roman"/>
          <w:lang w:val="uk-UA" w:eastAsia="ru-RU"/>
        </w:rPr>
      </w:pPr>
      <w:r w:rsidRPr="00BA3F95">
        <w:rPr>
          <w:rFonts w:eastAsia="Times New Roman"/>
          <w:lang w:val="uk-UA" w:eastAsia="ru-RU"/>
        </w:rPr>
        <w:t xml:space="preserve">3. Комунальні підприємства, </w:t>
      </w:r>
      <w:r>
        <w:rPr>
          <w:rFonts w:eastAsia="Times New Roman"/>
          <w:lang w:val="uk-UA" w:eastAsia="ru-RU"/>
        </w:rPr>
        <w:t xml:space="preserve">комунальні </w:t>
      </w:r>
      <w:r w:rsidRPr="00BA3F95">
        <w:rPr>
          <w:rFonts w:eastAsia="Times New Roman"/>
          <w:lang w:val="uk-UA" w:eastAsia="ru-RU"/>
        </w:rPr>
        <w:t>некомерційні підприємства Межівської селищної ради, що надають послуги населенню.</w:t>
      </w:r>
    </w:p>
    <w:p w:rsidR="00C16CCC" w:rsidRDefault="00C16CCC" w:rsidP="00C16CCC">
      <w:pPr>
        <w:jc w:val="center"/>
        <w:rPr>
          <w:rFonts w:eastAsia="Times New Roman"/>
          <w:lang w:val="uk-UA" w:eastAsia="ru-RU"/>
        </w:rPr>
      </w:pPr>
      <w:bookmarkStart w:id="0" w:name="_GoBack"/>
      <w:bookmarkEnd w:id="0"/>
      <w:r>
        <w:rPr>
          <w:rFonts w:eastAsia="Times New Roman"/>
          <w:lang w:val="uk-UA" w:eastAsia="ru-RU"/>
        </w:rPr>
        <w:t>__________________</w:t>
      </w:r>
    </w:p>
    <w:p w:rsidR="00C16CCC" w:rsidRDefault="00C16CCC" w:rsidP="00C16CCC">
      <w:pPr>
        <w:jc w:val="both"/>
        <w:rPr>
          <w:rFonts w:eastAsia="Times New Roman"/>
          <w:lang w:val="uk-UA" w:eastAsia="ru-RU"/>
        </w:rPr>
      </w:pPr>
    </w:p>
    <w:p w:rsidR="00C16CCC" w:rsidRDefault="00C16CCC" w:rsidP="00C16CCC">
      <w:pPr>
        <w:rPr>
          <w:rFonts w:eastAsia="Times New Roman"/>
          <w:lang w:val="uk-UA" w:eastAsia="ru-RU"/>
        </w:rPr>
      </w:pPr>
    </w:p>
    <w:p w:rsidR="005551C9" w:rsidRDefault="00C16CCC" w:rsidP="00C16CCC">
      <w:proofErr w:type="spellStart"/>
      <w:r w:rsidRPr="00BA3F95">
        <w:rPr>
          <w:rFonts w:eastAsia="Times New Roman"/>
          <w:lang w:eastAsia="ru-RU"/>
        </w:rPr>
        <w:t>Секретар</w:t>
      </w:r>
      <w:proofErr w:type="spellEnd"/>
      <w:r w:rsidRPr="00BA3F95">
        <w:rPr>
          <w:rFonts w:eastAsia="Times New Roman"/>
          <w:lang w:eastAsia="ru-RU"/>
        </w:rPr>
        <w:t xml:space="preserve"> ради </w:t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</w:r>
      <w:r>
        <w:rPr>
          <w:rFonts w:eastAsia="Times New Roman"/>
          <w:lang w:val="uk-UA" w:eastAsia="ru-RU"/>
        </w:rPr>
        <w:tab/>
        <w:t xml:space="preserve">         </w:t>
      </w:r>
      <w:r w:rsidRPr="00BA3F95">
        <w:rPr>
          <w:rFonts w:eastAsia="Times New Roman"/>
          <w:lang w:val="uk-UA" w:eastAsia="ru-RU"/>
        </w:rPr>
        <w:t>Любов МАКСІМКІНА</w:t>
      </w:r>
    </w:p>
    <w:sectPr w:rsidR="005551C9" w:rsidSect="00C16C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6CCC"/>
    <w:rsid w:val="00226505"/>
    <w:rsid w:val="005551C9"/>
    <w:rsid w:val="008153F1"/>
    <w:rsid w:val="00A17767"/>
    <w:rsid w:val="00A818F4"/>
    <w:rsid w:val="00BF6743"/>
    <w:rsid w:val="00C16CCC"/>
    <w:rsid w:val="00D95A88"/>
    <w:rsid w:val="00E8278E"/>
    <w:rsid w:val="00E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Con Ruby</cp:lastModifiedBy>
  <cp:revision>2</cp:revision>
  <cp:lastPrinted>2023-01-09T07:34:00Z</cp:lastPrinted>
  <dcterms:created xsi:type="dcterms:W3CDTF">2023-01-09T07:32:00Z</dcterms:created>
  <dcterms:modified xsi:type="dcterms:W3CDTF">2023-01-11T14:43:00Z</dcterms:modified>
</cp:coreProperties>
</file>